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cs="Times New Roman"/>
        </w:rPr>
      </w:pPr>
      <w:bookmarkStart w:id="0" w:name="_Toc19383"/>
      <w:r>
        <w:rPr>
          <w:rFonts w:ascii="Times New Roman" w:hAnsi="Times New Roman" w:cs="Times New Roman"/>
        </w:rPr>
        <w:t>附件</w:t>
      </w:r>
      <w:bookmarkStart w:id="1" w:name="_GoBack"/>
      <w:bookmarkEnd w:id="1"/>
      <w:r>
        <w:rPr>
          <w:rFonts w:ascii="Times New Roman" w:hAnsi="Times New Roman" w:cs="Times New Roman"/>
        </w:rPr>
        <w:t>：</w:t>
      </w:r>
      <w:bookmarkEnd w:id="0"/>
    </w:p>
    <w:p>
      <w:pPr>
        <w:spacing w:line="500" w:lineRule="exact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XXXX（单位）关于申请为XX籍专家XXXX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注销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《外国人工作许可证》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的函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国际合作与交流处：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我单位因工作需要，聘任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国籍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先生/女士为我校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外籍教师（外籍专家/外籍博士后）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先生/女士</w:t>
      </w:r>
      <w:r>
        <w:rPr>
          <w:rFonts w:ascii="Times New Roman" w:hAnsi="Times New Roman" w:eastAsia="仿宋_GB2312" w:cs="Times New Roman"/>
          <w:sz w:val="32"/>
          <w:szCs w:val="32"/>
        </w:rPr>
        <w:t>于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（年月日）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出生，现年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周岁，于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（年月日）</w:t>
      </w:r>
      <w:r>
        <w:rPr>
          <w:rFonts w:ascii="Times New Roman" w:hAnsi="Times New Roman" w:eastAsia="仿宋_GB2312" w:cs="Times New Roman"/>
          <w:sz w:val="32"/>
          <w:szCs w:val="32"/>
        </w:rPr>
        <w:t>至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（年月日）</w:t>
      </w:r>
      <w:r>
        <w:rPr>
          <w:rFonts w:ascii="Times New Roman" w:hAnsi="Times New Roman" w:eastAsia="仿宋_GB2312" w:cs="Times New Roman"/>
          <w:sz w:val="32"/>
          <w:szCs w:val="32"/>
        </w:rPr>
        <w:t>在吉林大学工作。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现合同期满，该专家在校期间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表现良好，无不良嗜好，无合同纠纷（表现情况）</w:t>
      </w:r>
      <w:r>
        <w:rPr>
          <w:rFonts w:ascii="Times New Roman" w:hAnsi="Times New Roman" w:eastAsia="仿宋_GB2312" w:cs="Times New Roman"/>
          <w:sz w:val="32"/>
          <w:szCs w:val="32"/>
        </w:rPr>
        <w:t>，同意于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（年月日）</w:t>
      </w:r>
      <w:r>
        <w:rPr>
          <w:rFonts w:ascii="Times New Roman" w:hAnsi="Times New Roman" w:eastAsia="仿宋_GB2312" w:cs="Times New Roman"/>
          <w:sz w:val="32"/>
          <w:szCs w:val="32"/>
        </w:rPr>
        <w:t>解除与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国籍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先生/女士签订的从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（年月日）</w:t>
      </w:r>
      <w:r>
        <w:rPr>
          <w:rFonts w:ascii="Times New Roman" w:hAnsi="Times New Roman" w:eastAsia="仿宋_GB2312" w:cs="Times New Roman"/>
          <w:sz w:val="32"/>
          <w:szCs w:val="32"/>
        </w:rPr>
        <w:t>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（年月日）</w:t>
      </w:r>
      <w:r>
        <w:rPr>
          <w:rFonts w:ascii="Times New Roman" w:hAnsi="Times New Roman" w:eastAsia="仿宋_GB2312" w:cs="Times New Roman"/>
          <w:sz w:val="32"/>
          <w:szCs w:val="32"/>
        </w:rPr>
        <w:t>的合同，并同意该专家回国或到国内其他单位继续工作。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烦请贵处协助为其办理注销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《外国人工作许可证》</w:t>
      </w:r>
      <w:r>
        <w:rPr>
          <w:rFonts w:ascii="Times New Roman" w:hAnsi="Times New Roman" w:eastAsia="仿宋_GB2312" w:cs="Times New Roman"/>
          <w:sz w:val="32"/>
          <w:szCs w:val="32"/>
        </w:rPr>
        <w:t>为盼。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            电话：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聘用单位负责人：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（签字，公章）             </w:t>
      </w:r>
    </w:p>
    <w:p>
      <w:pPr>
        <w:adjustRightInd w:val="0"/>
        <w:snapToGrid w:val="0"/>
        <w:spacing w:line="4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人事主管部门负责人：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（签字，公章）   </w:t>
      </w:r>
    </w:p>
    <w:p>
      <w:pPr>
        <w:adjustRightInd w:val="0"/>
        <w:snapToGrid w:val="0"/>
        <w:spacing w:line="460" w:lineRule="exact"/>
        <w:ind w:right="56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（聘用单位名称）</w:t>
      </w:r>
    </w:p>
    <w:p>
      <w:pPr>
        <w:adjustRightInd w:val="0"/>
        <w:snapToGrid w:val="0"/>
        <w:spacing w:line="500" w:lineRule="exact"/>
        <w:ind w:firstLine="5760" w:firstLineChars="1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年  月  日   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7325" cy="23939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25" cy="239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38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85pt;width:14.7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o9HPLSAAAAAwEAAA8AAAAAAAAAAQAgAAAAIgAAAGRycy9kb3ducmV2LnhtbFBLAQIU&#10;ABQAAAAIAIdO4kBPhMAPwAEAAGADAAAOAAAAAAAAAAEAIAAAACE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38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F1172"/>
    <w:rsid w:val="65DF1172"/>
    <w:rsid w:val="698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line="416" w:lineRule="auto"/>
      <w:outlineLvl w:val="2"/>
    </w:pPr>
    <w:rPr>
      <w:rFonts w:ascii="仿宋" w:hAnsi="仿宋" w:eastAsia="仿宋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2018-03-06T00:35:00Z</dcterms:created>
  <dc:creator>Administrator</dc:creator>
  <cp:lastModifiedBy>Administrator</cp:lastModifiedBy>
  <dcterms:modified xsi:type="dcterms:W3CDTF">2018-03-06T14:23:41Z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